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3F60" w:rsidRPr="00373F60" w:rsidRDefault="00373F60" w:rsidP="00373F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3F60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Российская Федерация</w:t>
      </w:r>
    </w:p>
    <w:p w:rsidR="00373F60" w:rsidRPr="00373F60" w:rsidRDefault="00373F60" w:rsidP="00373F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3F60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Ростовская область</w:t>
      </w:r>
      <w:r w:rsidR="00C069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73F60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Семикаракорский район</w:t>
      </w:r>
    </w:p>
    <w:p w:rsidR="00373F60" w:rsidRPr="00373F60" w:rsidRDefault="00373F60" w:rsidP="00373F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3F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</w:t>
      </w:r>
      <w:r w:rsidR="00C069E7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Большемечетновского</w:t>
      </w:r>
      <w:r w:rsidRPr="00373F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</w:p>
    <w:p w:rsidR="00373F60" w:rsidRPr="00373F60" w:rsidRDefault="00373F60" w:rsidP="00373F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69E7" w:rsidRPr="00C069E7" w:rsidRDefault="003953C2" w:rsidP="00C069E7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</w:t>
      </w:r>
      <w:r w:rsidR="00C069E7" w:rsidRPr="00C069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ПОСТАНОВЛЕНИЕ</w:t>
      </w:r>
    </w:p>
    <w:p w:rsidR="00C069E7" w:rsidRPr="00C069E7" w:rsidRDefault="00C069E7" w:rsidP="00C069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99"/>
        <w:gridCol w:w="3364"/>
        <w:gridCol w:w="3430"/>
      </w:tblGrid>
      <w:tr w:rsidR="00C069E7" w:rsidRPr="00C069E7" w:rsidTr="002D099F">
        <w:tc>
          <w:tcPr>
            <w:tcW w:w="3473" w:type="dxa"/>
          </w:tcPr>
          <w:p w:rsidR="00C069E7" w:rsidRPr="00C069E7" w:rsidRDefault="00C069E7" w:rsidP="00C06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6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18.01.2017 г.</w:t>
            </w:r>
          </w:p>
        </w:tc>
        <w:tc>
          <w:tcPr>
            <w:tcW w:w="3474" w:type="dxa"/>
          </w:tcPr>
          <w:p w:rsidR="00C069E7" w:rsidRPr="00C069E7" w:rsidRDefault="00C069E7" w:rsidP="00C06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6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Pr="00C06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474" w:type="dxa"/>
          </w:tcPr>
          <w:p w:rsidR="00C069E7" w:rsidRPr="00C069E7" w:rsidRDefault="00C069E7" w:rsidP="00C06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69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х. Большемечетный</w:t>
            </w:r>
          </w:p>
        </w:tc>
      </w:tr>
    </w:tbl>
    <w:p w:rsidR="00373F60" w:rsidRPr="00373F60" w:rsidRDefault="00373F60" w:rsidP="00C069E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3F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</w:t>
      </w:r>
    </w:p>
    <w:p w:rsidR="00373F60" w:rsidRPr="00373F60" w:rsidRDefault="00373F60" w:rsidP="00373F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3F60">
        <w:rPr>
          <w:rFonts w:ascii="Times New Roman" w:eastAsia="Times New Roman" w:hAnsi="Times New Roman" w:cs="Times New Roman"/>
          <w:sz w:val="28"/>
          <w:szCs w:val="28"/>
          <w:lang w:eastAsia="ru-RU"/>
        </w:rPr>
        <w:t>О мерах по противодействию коррупции</w:t>
      </w:r>
    </w:p>
    <w:p w:rsidR="00373F60" w:rsidRPr="00373F60" w:rsidRDefault="00373F60" w:rsidP="00373F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3F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3953C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муниципальном образовании</w:t>
      </w:r>
      <w:r w:rsidRPr="00373F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C069E7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Большемечетновское</w:t>
      </w:r>
      <w:r w:rsidRPr="00373F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</w:t>
      </w:r>
    </w:p>
    <w:p w:rsidR="00373F60" w:rsidRPr="00373F60" w:rsidRDefault="00373F60" w:rsidP="00373F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3F60" w:rsidRPr="00373F60" w:rsidRDefault="00373F60" w:rsidP="00C069E7">
      <w:pPr>
        <w:keepNext/>
        <w:spacing w:before="240" w:after="6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kern w:val="32"/>
          <w:sz w:val="32"/>
          <w:szCs w:val="32"/>
          <w:lang w:eastAsia="ru-RU"/>
        </w:rPr>
      </w:pPr>
      <w:r w:rsidRPr="00373F60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 xml:space="preserve">Во </w:t>
      </w:r>
      <w:proofErr w:type="gramStart"/>
      <w:r w:rsidRPr="00373F60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исполнение  Указа</w:t>
      </w:r>
      <w:proofErr w:type="gramEnd"/>
      <w:r w:rsidRPr="00373F60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 xml:space="preserve"> Президента Российской  Федерации от 15.07.2015 № 364 «О мерах по совершенствованию организации деятельности в области противодействия коррупции» администрация </w:t>
      </w:r>
      <w:r w:rsidR="00C069E7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Большемечетновского</w:t>
      </w:r>
      <w:r w:rsidRPr="00373F60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 xml:space="preserve"> сельского поселения</w:t>
      </w:r>
    </w:p>
    <w:p w:rsidR="00373F60" w:rsidRDefault="00373F60" w:rsidP="00373F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3F6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:rsidR="003953C2" w:rsidRPr="00373F60" w:rsidRDefault="003953C2" w:rsidP="00373F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3F60" w:rsidRPr="00373F60" w:rsidRDefault="00373F60" w:rsidP="00C069E7">
      <w:pPr>
        <w:numPr>
          <w:ilvl w:val="0"/>
          <w:numId w:val="1"/>
        </w:numPr>
        <w:tabs>
          <w:tab w:val="clear" w:pos="870"/>
          <w:tab w:val="num" w:pos="567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3F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Образовать координационный совет по противодействию коррупции в </w:t>
      </w:r>
      <w:r w:rsidR="003953C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муниципальном образовании</w:t>
      </w:r>
      <w:r w:rsidRPr="00373F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C069E7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Большемечетновское</w:t>
      </w:r>
      <w:r w:rsidRPr="00373F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 в составе:</w:t>
      </w:r>
    </w:p>
    <w:p w:rsidR="00373F60" w:rsidRPr="00373F60" w:rsidRDefault="00373F60" w:rsidP="00373F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3F6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совета:</w:t>
      </w:r>
    </w:p>
    <w:p w:rsidR="00373F60" w:rsidRPr="00373F60" w:rsidRDefault="00C069E7" w:rsidP="00373F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В.И. Волонтырь </w:t>
      </w:r>
      <w:r w:rsidR="00373F60" w:rsidRPr="00373F60">
        <w:rPr>
          <w:rFonts w:ascii="Times New Roman" w:eastAsia="Times New Roman" w:hAnsi="Times New Roman" w:cs="Times New Roman"/>
          <w:sz w:val="28"/>
          <w:szCs w:val="28"/>
          <w:lang w:eastAsia="ru-RU"/>
        </w:rPr>
        <w:t>-  Глава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</w:t>
      </w:r>
      <w:r w:rsidR="00373F60" w:rsidRPr="00373F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Большемечетновского</w:t>
      </w:r>
      <w:r w:rsidR="00373F60" w:rsidRPr="00373F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</w:p>
    <w:p w:rsidR="00373F60" w:rsidRPr="00373F60" w:rsidRDefault="00373F60" w:rsidP="00373F60">
      <w:pPr>
        <w:tabs>
          <w:tab w:val="left" w:pos="357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3F60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Секретарь совета:</w:t>
      </w:r>
    </w:p>
    <w:p w:rsidR="00373F60" w:rsidRPr="00373F60" w:rsidRDefault="00C069E7" w:rsidP="00373F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Т.В. Ткаченко</w:t>
      </w:r>
      <w:r w:rsidR="00373F60" w:rsidRPr="00373F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73F60" w:rsidRPr="00373F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главный специалист по правовой, архивной и кадровой работе Администрации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Большемечетновского</w:t>
      </w:r>
      <w:r w:rsidR="00373F60" w:rsidRPr="00373F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                                      </w:t>
      </w:r>
    </w:p>
    <w:p w:rsidR="00373F60" w:rsidRPr="00373F60" w:rsidRDefault="00373F60" w:rsidP="00373F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3F60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Члены совета:</w:t>
      </w:r>
    </w:p>
    <w:p w:rsidR="00373F60" w:rsidRPr="00373F60" w:rsidRDefault="00C069E7" w:rsidP="00373F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А.И. Каштанова </w:t>
      </w:r>
      <w:r w:rsidR="00373F60" w:rsidRPr="00373F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депутат Собрания депутатов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Большемечетновского</w:t>
      </w:r>
      <w:r w:rsidR="00373F60" w:rsidRPr="00373F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</w:p>
    <w:p w:rsidR="00373F60" w:rsidRPr="00373F60" w:rsidRDefault="00C069E7" w:rsidP="00373F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А.А. Зверева </w:t>
      </w:r>
      <w:r w:rsidR="00373F60" w:rsidRPr="00373F60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начальник сектора экономики и финансов администрации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Большемечетновского</w:t>
      </w:r>
      <w:r w:rsidR="00373F60" w:rsidRPr="00373F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</w:p>
    <w:p w:rsidR="00373F60" w:rsidRPr="00373F60" w:rsidRDefault="00C069E7" w:rsidP="00C069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С.А.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Алейников </w:t>
      </w:r>
      <w:r w:rsidR="00373F60" w:rsidRPr="00373F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proofErr w:type="gramEnd"/>
      <w:r w:rsidR="00373F60" w:rsidRPr="00373F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Ведущий специалист по земельным и имущественным отношениям </w:t>
      </w:r>
      <w:r w:rsidR="00090EB2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Большемечетновского сельского поселения.</w:t>
      </w:r>
    </w:p>
    <w:p w:rsidR="00373F60" w:rsidRPr="00373F60" w:rsidRDefault="00373F60" w:rsidP="00373F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3F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2. </w:t>
      </w:r>
      <w:proofErr w:type="gramStart"/>
      <w:r w:rsidRPr="00373F60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 Положение</w:t>
      </w:r>
      <w:proofErr w:type="gramEnd"/>
      <w:r w:rsidRPr="00373F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координационном Совете по противодействию коррупции </w:t>
      </w:r>
      <w:r w:rsidR="00090E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</w:t>
      </w:r>
      <w:r w:rsidRPr="00373F6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</w:t>
      </w:r>
      <w:r w:rsidR="00090EB2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73F6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73F60" w:rsidRPr="00373F60" w:rsidRDefault="00373F60" w:rsidP="00373F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3F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3. Постановление вступает в силу со дня его официального опубликования (обнародования).</w:t>
      </w:r>
    </w:p>
    <w:p w:rsidR="00373F60" w:rsidRPr="00373F60" w:rsidRDefault="00373F60" w:rsidP="00373F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3F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4. Контроль за исполнением настоящего постановления оставляю за собой </w:t>
      </w:r>
    </w:p>
    <w:p w:rsidR="00373F60" w:rsidRPr="00373F60" w:rsidRDefault="00373F60" w:rsidP="00373F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53C2" w:rsidRDefault="003953C2" w:rsidP="00373F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0EB2" w:rsidRPr="00090EB2" w:rsidRDefault="00090EB2" w:rsidP="00090E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0E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Администрации </w:t>
      </w:r>
    </w:p>
    <w:p w:rsidR="00090EB2" w:rsidRPr="00090EB2" w:rsidRDefault="00090EB2" w:rsidP="00090E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0EB2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Большемечетновского сельского поселения                                     В.И. Волонтырь</w:t>
      </w:r>
    </w:p>
    <w:p w:rsidR="00090EB2" w:rsidRPr="00090EB2" w:rsidRDefault="00090EB2" w:rsidP="00090EB2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0E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</w:t>
      </w:r>
    </w:p>
    <w:p w:rsidR="00090EB2" w:rsidRPr="00090EB2" w:rsidRDefault="00090EB2" w:rsidP="00090EB2">
      <w:pPr>
        <w:spacing w:after="0" w:line="240" w:lineRule="auto"/>
        <w:ind w:right="-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90EB2">
        <w:rPr>
          <w:rFonts w:ascii="Times New Roman" w:eastAsia="Times New Roman" w:hAnsi="Times New Roman" w:cs="Times New Roman"/>
          <w:sz w:val="16"/>
          <w:szCs w:val="16"/>
          <w:lang w:eastAsia="ru-RU"/>
        </w:rPr>
        <w:t>Постановление вносит</w:t>
      </w:r>
    </w:p>
    <w:p w:rsidR="00090EB2" w:rsidRPr="00090EB2" w:rsidRDefault="00090EB2" w:rsidP="00090EB2">
      <w:pPr>
        <w:spacing w:after="0" w:line="240" w:lineRule="auto"/>
        <w:ind w:right="-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90EB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Главный специалист по правовой, кадровой, </w:t>
      </w:r>
    </w:p>
    <w:p w:rsidR="00090EB2" w:rsidRPr="00090EB2" w:rsidRDefault="00090EB2" w:rsidP="00090EB2">
      <w:pPr>
        <w:spacing w:after="0" w:line="240" w:lineRule="auto"/>
        <w:ind w:right="-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90EB2">
        <w:rPr>
          <w:rFonts w:ascii="Times New Roman" w:eastAsia="Times New Roman" w:hAnsi="Times New Roman" w:cs="Times New Roman"/>
          <w:sz w:val="16"/>
          <w:szCs w:val="16"/>
          <w:lang w:eastAsia="ru-RU"/>
        </w:rPr>
        <w:t>архивной работе и делопроизводству Ткаченко Т.В.</w:t>
      </w:r>
    </w:p>
    <w:p w:rsidR="003953C2" w:rsidRDefault="003953C2" w:rsidP="00373F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953C2" w:rsidRDefault="003953C2" w:rsidP="00373F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90EB2" w:rsidRDefault="00373F60" w:rsidP="00373F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73F6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</w:t>
      </w:r>
    </w:p>
    <w:p w:rsidR="00373F60" w:rsidRPr="00373F60" w:rsidRDefault="00373F60" w:rsidP="00373F6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73F60">
        <w:rPr>
          <w:rFonts w:ascii="Times New Roman" w:eastAsia="Times New Roman" w:hAnsi="Times New Roman" w:cs="Times New Roman"/>
          <w:sz w:val="20"/>
          <w:szCs w:val="20"/>
          <w:lang w:eastAsia="ru-RU"/>
        </w:rPr>
        <w:t>к постановлению</w:t>
      </w:r>
    </w:p>
    <w:p w:rsidR="00373F60" w:rsidRPr="00373F60" w:rsidRDefault="00373F60" w:rsidP="00373F6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73F6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Администрации </w:t>
      </w:r>
      <w:r w:rsidR="00C069E7">
        <w:rPr>
          <w:rFonts w:ascii="Times New Roman" w:eastAsia="Times New Roman" w:hAnsi="Times New Roman" w:cs="Times New Roman"/>
          <w:sz w:val="20"/>
          <w:szCs w:val="20"/>
          <w:lang w:eastAsia="ru-RU"/>
        </w:rPr>
        <w:t>Большемечетновского</w:t>
      </w:r>
      <w:r w:rsidRPr="00373F6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373F60" w:rsidRPr="00373F60" w:rsidRDefault="00373F60" w:rsidP="00373F6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73F60">
        <w:rPr>
          <w:rFonts w:ascii="Times New Roman" w:eastAsia="Times New Roman" w:hAnsi="Times New Roman" w:cs="Times New Roman"/>
          <w:sz w:val="20"/>
          <w:szCs w:val="20"/>
          <w:lang w:eastAsia="ru-RU"/>
        </w:rPr>
        <w:t>сельского поселения</w:t>
      </w:r>
    </w:p>
    <w:p w:rsidR="00373F60" w:rsidRPr="00373F60" w:rsidRDefault="00373F60" w:rsidP="00373F6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73F6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№ </w:t>
      </w:r>
      <w:proofErr w:type="gramStart"/>
      <w:r w:rsidR="00F777B8">
        <w:rPr>
          <w:rFonts w:ascii="Times New Roman" w:eastAsia="Times New Roman" w:hAnsi="Times New Roman" w:cs="Times New Roman"/>
          <w:sz w:val="20"/>
          <w:szCs w:val="20"/>
          <w:lang w:eastAsia="ru-RU"/>
        </w:rPr>
        <w:t>20</w:t>
      </w:r>
      <w:r w:rsidR="003953C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Pr="00373F60">
        <w:rPr>
          <w:rFonts w:ascii="Times New Roman" w:eastAsia="Times New Roman" w:hAnsi="Times New Roman" w:cs="Times New Roman"/>
          <w:sz w:val="20"/>
          <w:szCs w:val="20"/>
          <w:lang w:eastAsia="ru-RU"/>
        </w:rPr>
        <w:t>от</w:t>
      </w:r>
      <w:proofErr w:type="gramEnd"/>
      <w:r w:rsidRPr="00373F6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F777B8">
        <w:rPr>
          <w:rFonts w:ascii="Times New Roman" w:eastAsia="Times New Roman" w:hAnsi="Times New Roman" w:cs="Times New Roman"/>
          <w:sz w:val="20"/>
          <w:szCs w:val="20"/>
          <w:lang w:eastAsia="ru-RU"/>
        </w:rPr>
        <w:t>18.01.2017</w:t>
      </w:r>
      <w:r w:rsidRPr="00373F6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</w:t>
      </w:r>
    </w:p>
    <w:p w:rsidR="00373F60" w:rsidRPr="00373F60" w:rsidRDefault="00373F60" w:rsidP="00373F6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</w:p>
    <w:p w:rsidR="00373F60" w:rsidRPr="00373F60" w:rsidRDefault="00373F60" w:rsidP="00373F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73F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ПОЛОЖЕНИЕ</w:t>
      </w:r>
      <w:r w:rsidRPr="00373F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 xml:space="preserve">о </w:t>
      </w:r>
      <w:r w:rsidRPr="00373F60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>координационном совете по противодействию коррупции</w:t>
      </w:r>
    </w:p>
    <w:p w:rsidR="00373F60" w:rsidRPr="00373F60" w:rsidRDefault="00373F60" w:rsidP="00373F60">
      <w:pPr>
        <w:shd w:val="clear" w:color="auto" w:fill="FFFFFF"/>
        <w:spacing w:after="0" w:line="288" w:lineRule="exact"/>
        <w:ind w:right="898"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</w:pPr>
      <w:r w:rsidRPr="00373F60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  <w:t xml:space="preserve">           в муниципальном образовании</w:t>
      </w:r>
    </w:p>
    <w:p w:rsidR="00373F60" w:rsidRPr="00373F60" w:rsidRDefault="00373F60" w:rsidP="00373F60">
      <w:pPr>
        <w:shd w:val="clear" w:color="auto" w:fill="FFFFFF"/>
        <w:spacing w:after="0" w:line="288" w:lineRule="exact"/>
        <w:ind w:right="89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73F60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  <w:t xml:space="preserve">                    «</w:t>
      </w:r>
      <w:r w:rsidR="00C069E7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  <w:t>Большемечетновское</w:t>
      </w:r>
      <w:r w:rsidRPr="00373F60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  <w:t xml:space="preserve"> сельское поселение»</w:t>
      </w:r>
    </w:p>
    <w:p w:rsidR="00373F60" w:rsidRPr="003953C2" w:rsidRDefault="00373F60" w:rsidP="00F777B8">
      <w:pPr>
        <w:widowControl w:val="0"/>
        <w:numPr>
          <w:ilvl w:val="0"/>
          <w:numId w:val="2"/>
        </w:numPr>
        <w:shd w:val="clear" w:color="auto" w:fill="FFFFFF"/>
        <w:tabs>
          <w:tab w:val="left" w:pos="9923"/>
        </w:tabs>
        <w:autoSpaceDE w:val="0"/>
        <w:autoSpaceDN w:val="0"/>
        <w:adjustRightInd w:val="0"/>
        <w:spacing w:before="293" w:after="0" w:line="288" w:lineRule="exact"/>
        <w:ind w:right="-57" w:firstLine="567"/>
        <w:jc w:val="both"/>
        <w:rPr>
          <w:rFonts w:ascii="Times New Roman" w:eastAsia="Times New Roman" w:hAnsi="Times New Roman" w:cs="Times New Roman"/>
          <w:color w:val="000000"/>
          <w:spacing w:val="-28"/>
          <w:sz w:val="28"/>
          <w:szCs w:val="28"/>
          <w:lang w:eastAsia="ru-RU"/>
        </w:rPr>
      </w:pPr>
      <w:r w:rsidRPr="003953C2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Координационный совет по противодействию коррупции в </w:t>
      </w:r>
      <w:r w:rsidRPr="003953C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муниципальном образовании «</w:t>
      </w:r>
      <w:r w:rsidR="00C069E7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Большемечетновское</w:t>
      </w:r>
      <w:r w:rsidRPr="003953C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сельское поселение»</w:t>
      </w:r>
      <w:r w:rsidRPr="003953C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(далее именуется -</w:t>
      </w:r>
      <w:r w:rsidR="00F777B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Совет</w:t>
      </w:r>
      <w:r w:rsidRPr="003953C2">
        <w:rPr>
          <w:rFonts w:ascii="Times New Roman" w:eastAsia="Times New Roman" w:hAnsi="Times New Roman" w:cs="Times New Roman"/>
          <w:smallCaps/>
          <w:color w:val="000000"/>
          <w:spacing w:val="-2"/>
          <w:sz w:val="28"/>
          <w:szCs w:val="28"/>
          <w:lang w:eastAsia="ru-RU"/>
        </w:rPr>
        <w:t xml:space="preserve">) </w:t>
      </w:r>
      <w:r w:rsidRPr="003953C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является </w:t>
      </w:r>
      <w:proofErr w:type="gramStart"/>
      <w:r w:rsidRPr="003953C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постоянно  действующим</w:t>
      </w:r>
      <w:proofErr w:type="gramEnd"/>
      <w:r w:rsidRPr="003953C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 w:rsidRPr="003953C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совещательным органом при Администрации </w:t>
      </w:r>
      <w:r w:rsidR="00C069E7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Большемечетновского</w:t>
      </w:r>
      <w:r w:rsidRPr="003953C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сельского поселения</w:t>
      </w:r>
      <w:r w:rsidRPr="003953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образованным для определения приоритетных направлений в сфере </w:t>
      </w:r>
      <w:r w:rsidRPr="003953C2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 xml:space="preserve">борьбы с коррупцией и создания эффективной  системы противодействия </w:t>
      </w:r>
      <w:r w:rsidRPr="003953C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коррупции в Администрации </w:t>
      </w:r>
      <w:r w:rsidR="00C069E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Большемечетновского</w:t>
      </w:r>
      <w:r w:rsidRPr="003953C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сельского поселения</w:t>
      </w:r>
    </w:p>
    <w:p w:rsidR="00373F60" w:rsidRPr="003953C2" w:rsidRDefault="00373F60" w:rsidP="00F777B8">
      <w:pPr>
        <w:widowControl w:val="0"/>
        <w:numPr>
          <w:ilvl w:val="0"/>
          <w:numId w:val="2"/>
        </w:numPr>
        <w:shd w:val="clear" w:color="auto" w:fill="FFFFFF"/>
        <w:tabs>
          <w:tab w:val="left" w:pos="9923"/>
        </w:tabs>
        <w:autoSpaceDE w:val="0"/>
        <w:autoSpaceDN w:val="0"/>
        <w:adjustRightInd w:val="0"/>
        <w:spacing w:after="0" w:line="288" w:lineRule="exact"/>
        <w:ind w:right="-57" w:firstLine="567"/>
        <w:jc w:val="both"/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</w:pPr>
      <w:proofErr w:type="gramStart"/>
      <w:r w:rsidRPr="003953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  в</w:t>
      </w:r>
      <w:proofErr w:type="gramEnd"/>
      <w:r w:rsidRPr="003953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своей деятельности руководствуется Конституцией </w:t>
      </w:r>
      <w:r w:rsidRPr="003953C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Российской Федерации, </w:t>
      </w:r>
      <w:r w:rsidRPr="003953C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Указами и распоряжениями Президента Российской Федерации,</w:t>
      </w:r>
      <w:r w:rsidRPr="003953C2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   нормативными   правовыми </w:t>
      </w:r>
      <w:r w:rsidRPr="003953C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актами Ростовской  области, Главы Семикаракорского района, Собрания депутатов, а также настоящим Положением.</w:t>
      </w:r>
    </w:p>
    <w:p w:rsidR="00373F60" w:rsidRPr="003953C2" w:rsidRDefault="00373F60" w:rsidP="00F777B8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10" w:after="0" w:line="288" w:lineRule="exact"/>
        <w:ind w:firstLine="567"/>
        <w:jc w:val="both"/>
        <w:rPr>
          <w:rFonts w:ascii="Times New Roman" w:eastAsia="Times New Roman" w:hAnsi="Times New Roman" w:cs="Times New Roman"/>
          <w:color w:val="000000"/>
          <w:spacing w:val="-21"/>
          <w:sz w:val="28"/>
          <w:szCs w:val="28"/>
          <w:lang w:eastAsia="ru-RU"/>
        </w:rPr>
      </w:pPr>
      <w:r w:rsidRPr="003953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Основными задачами Совета  являются:</w:t>
      </w:r>
      <w:r w:rsidRPr="003953C2">
        <w:rPr>
          <w:rFonts w:ascii="Times New Roman" w:eastAsia="Times New Roman" w:hAnsi="Times New Roman" w:cs="Times New Roman"/>
          <w:color w:val="000000"/>
          <w:spacing w:val="-21"/>
          <w:w w:val="92"/>
          <w:sz w:val="28"/>
          <w:szCs w:val="28"/>
          <w:lang w:eastAsia="ru-RU"/>
        </w:rPr>
        <w:t xml:space="preserve"> </w:t>
      </w:r>
    </w:p>
    <w:p w:rsidR="00373F60" w:rsidRPr="003953C2" w:rsidRDefault="00373F60" w:rsidP="00F777B8">
      <w:pPr>
        <w:widowControl w:val="0"/>
        <w:numPr>
          <w:ilvl w:val="0"/>
          <w:numId w:val="4"/>
        </w:numPr>
        <w:shd w:val="clear" w:color="auto" w:fill="FFFFFF"/>
        <w:tabs>
          <w:tab w:val="left" w:pos="1661"/>
          <w:tab w:val="left" w:pos="9923"/>
        </w:tabs>
        <w:autoSpaceDE w:val="0"/>
        <w:autoSpaceDN w:val="0"/>
        <w:adjustRightInd w:val="0"/>
        <w:spacing w:before="10" w:after="0" w:line="288" w:lineRule="exact"/>
        <w:ind w:left="0" w:right="1498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953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Анализ, </w:t>
      </w:r>
      <w:proofErr w:type="gramStart"/>
      <w:r w:rsidRPr="003953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подг</w:t>
      </w:r>
      <w:r w:rsidR="00F777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отовка  предложений</w:t>
      </w:r>
      <w:proofErr w:type="gramEnd"/>
      <w:r w:rsidR="00F777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 вопросам п</w:t>
      </w:r>
      <w:r w:rsidRPr="003953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рофилактики и противодействия коррупции;</w:t>
      </w:r>
    </w:p>
    <w:p w:rsidR="00373F60" w:rsidRPr="003953C2" w:rsidRDefault="00373F60" w:rsidP="00F777B8">
      <w:pPr>
        <w:widowControl w:val="0"/>
        <w:numPr>
          <w:ilvl w:val="0"/>
          <w:numId w:val="4"/>
        </w:numPr>
        <w:shd w:val="clear" w:color="auto" w:fill="FFFFFF"/>
        <w:tabs>
          <w:tab w:val="left" w:pos="1661"/>
        </w:tabs>
        <w:autoSpaceDE w:val="0"/>
        <w:autoSpaceDN w:val="0"/>
        <w:adjustRightInd w:val="0"/>
        <w:spacing w:before="5" w:after="0" w:line="288" w:lineRule="exact"/>
        <w:ind w:left="0" w:right="-57" w:firstLine="567"/>
        <w:jc w:val="both"/>
        <w:rPr>
          <w:rFonts w:ascii="Times New Roman" w:eastAsia="Times New Roman" w:hAnsi="Times New Roman" w:cs="Times New Roman"/>
          <w:b/>
          <w:bCs/>
          <w:color w:val="000000"/>
          <w:spacing w:val="-5"/>
          <w:w w:val="92"/>
          <w:sz w:val="28"/>
          <w:szCs w:val="28"/>
          <w:lang w:eastAsia="ru-RU"/>
        </w:rPr>
      </w:pPr>
      <w:r w:rsidRPr="003953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выявление   и   устранение   причин    и    </w:t>
      </w:r>
      <w:proofErr w:type="gramStart"/>
      <w:r w:rsidRPr="003953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условий,   </w:t>
      </w:r>
      <w:proofErr w:type="gramEnd"/>
      <w:r w:rsidRPr="003953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способствующих возникновению коррупции</w:t>
      </w:r>
      <w:r w:rsidRPr="003953C2">
        <w:rPr>
          <w:rFonts w:ascii="Times New Roman" w:eastAsia="Times New Roman" w:hAnsi="Times New Roman" w:cs="Times New Roman"/>
          <w:b/>
          <w:bCs/>
          <w:color w:val="000000"/>
          <w:spacing w:val="-23"/>
          <w:w w:val="92"/>
          <w:sz w:val="28"/>
          <w:szCs w:val="28"/>
          <w:lang w:eastAsia="ru-RU"/>
        </w:rPr>
        <w:t>;</w:t>
      </w:r>
    </w:p>
    <w:p w:rsidR="00373F60" w:rsidRPr="003953C2" w:rsidRDefault="00373F60" w:rsidP="00F777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53C2">
        <w:rPr>
          <w:rFonts w:ascii="Times New Roman" w:eastAsia="Times New Roman" w:hAnsi="Times New Roman" w:cs="Times New Roman"/>
          <w:sz w:val="28"/>
          <w:szCs w:val="28"/>
          <w:lang w:eastAsia="ru-RU"/>
        </w:rPr>
        <w:t>3) контроль за реализацией мероприятий.</w:t>
      </w:r>
    </w:p>
    <w:p w:rsidR="00373F60" w:rsidRPr="003953C2" w:rsidRDefault="00373F60" w:rsidP="00F777B8">
      <w:pPr>
        <w:shd w:val="clear" w:color="auto" w:fill="FFFFFF"/>
        <w:spacing w:before="10" w:after="0" w:line="288" w:lineRule="exac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53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953C2"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  <w:lang w:eastAsia="ru-RU"/>
        </w:rPr>
        <w:t>4.</w:t>
      </w:r>
      <w:r w:rsidRPr="003953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proofErr w:type="gramStart"/>
      <w:r w:rsidRPr="003953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  для</w:t>
      </w:r>
      <w:proofErr w:type="gramEnd"/>
      <w:r w:rsidRPr="003953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выполнения возложенных на нее задач осуществляет:</w:t>
      </w:r>
    </w:p>
    <w:p w:rsidR="00373F60" w:rsidRPr="003953C2" w:rsidRDefault="00373F60" w:rsidP="00F777B8">
      <w:pPr>
        <w:shd w:val="clear" w:color="auto" w:fill="FFFFFF"/>
        <w:tabs>
          <w:tab w:val="left" w:pos="1589"/>
        </w:tabs>
        <w:spacing w:before="10" w:after="0" w:line="293" w:lineRule="exact"/>
        <w:ind w:right="-5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53C2">
        <w:rPr>
          <w:rFonts w:ascii="Times New Roman" w:eastAsia="Times New Roman" w:hAnsi="Times New Roman" w:cs="Times New Roman"/>
          <w:color w:val="000000"/>
          <w:spacing w:val="-28"/>
          <w:sz w:val="28"/>
          <w:szCs w:val="28"/>
          <w:lang w:eastAsia="ru-RU"/>
        </w:rPr>
        <w:t>1)</w:t>
      </w:r>
      <w:r w:rsidRPr="003953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запросы и </w:t>
      </w:r>
      <w:r w:rsidRPr="003953C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анализ деятельности органов местного самоуправления в</w:t>
      </w:r>
      <w:r w:rsidRPr="003953C2">
        <w:rPr>
          <w:rFonts w:ascii="Times New Roman" w:eastAsia="Times New Roman" w:hAnsi="Times New Roman" w:cs="Times New Roman"/>
          <w:smallCaps/>
          <w:color w:val="000000"/>
          <w:spacing w:val="1"/>
          <w:sz w:val="28"/>
          <w:szCs w:val="28"/>
          <w:lang w:eastAsia="ru-RU"/>
        </w:rPr>
        <w:t xml:space="preserve">    </w:t>
      </w:r>
      <w:r w:rsidRPr="003953C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целях    выявления    причин    и    условий,    способствующих </w:t>
      </w:r>
      <w:r w:rsidRPr="003953C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возникновению и распространению коррупции, созданию административных </w:t>
      </w:r>
      <w:r w:rsidRPr="003953C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барьеров,   в  том   числе   на  основании  обращений   граждан,   информации, </w:t>
      </w:r>
      <w:r w:rsidRPr="003953C2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распространенной       средствами       массовой  информации,       протестов, </w:t>
      </w:r>
      <w:r w:rsidRPr="003953C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представлений, предписаний федеральных органов государственной власти;</w:t>
      </w:r>
    </w:p>
    <w:p w:rsidR="00373F60" w:rsidRPr="003953C2" w:rsidRDefault="00373F60" w:rsidP="00F777B8">
      <w:pPr>
        <w:shd w:val="clear" w:color="auto" w:fill="FFFFFF"/>
        <w:tabs>
          <w:tab w:val="left" w:pos="1738"/>
          <w:tab w:val="left" w:pos="9923"/>
          <w:tab w:val="left" w:pos="10065"/>
        </w:tabs>
        <w:spacing w:before="5" w:after="0" w:line="293" w:lineRule="exact"/>
        <w:ind w:right="-57" w:firstLine="567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3953C2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  <w:lang w:eastAsia="ru-RU"/>
        </w:rPr>
        <w:t xml:space="preserve"> 2)</w:t>
      </w:r>
      <w:r w:rsidRPr="003953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3953C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подготовку    предложений    по    совершенствованию    правовых, </w:t>
      </w:r>
      <w:r w:rsidRPr="003953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экономических и организационных механизмов функционирования </w:t>
      </w:r>
      <w:r w:rsidRPr="003953C2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органов местного </w:t>
      </w:r>
      <w:r w:rsidRPr="003953C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самоуправления в целях устранения причин и</w:t>
      </w:r>
      <w:r w:rsidRPr="003953C2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  <w:lang w:eastAsia="ru-RU"/>
        </w:rPr>
        <w:t xml:space="preserve"> </w:t>
      </w:r>
      <w:r w:rsidRPr="003953C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условий, способствующих возникновению и распространению коррупции;</w:t>
      </w:r>
    </w:p>
    <w:p w:rsidR="00373F60" w:rsidRPr="003953C2" w:rsidRDefault="00373F60" w:rsidP="00F777B8">
      <w:pPr>
        <w:widowControl w:val="0"/>
        <w:numPr>
          <w:ilvl w:val="0"/>
          <w:numId w:val="5"/>
        </w:numPr>
        <w:shd w:val="clear" w:color="auto" w:fill="FFFFFF"/>
        <w:tabs>
          <w:tab w:val="left" w:pos="1632"/>
        </w:tabs>
        <w:autoSpaceDE w:val="0"/>
        <w:autoSpaceDN w:val="0"/>
        <w:adjustRightInd w:val="0"/>
        <w:spacing w:before="5" w:after="0" w:line="278" w:lineRule="exact"/>
        <w:ind w:right="499" w:firstLine="567"/>
        <w:jc w:val="both"/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</w:pPr>
      <w:r w:rsidRPr="003953C2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контроль за исполнением </w:t>
      </w:r>
      <w:r w:rsidRPr="003953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нормативных правовых актов органов местного самоуправления в</w:t>
      </w:r>
      <w:r w:rsidRPr="003953C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3953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сфере противодействия </w:t>
      </w:r>
      <w:r w:rsidRPr="003953C2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коррупции</w:t>
      </w:r>
      <w:r w:rsidR="00F777B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;</w:t>
      </w:r>
    </w:p>
    <w:p w:rsidR="00373F60" w:rsidRPr="003953C2" w:rsidRDefault="00373F60" w:rsidP="00F777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953C2">
        <w:rPr>
          <w:rFonts w:ascii="Times New Roman" w:eastAsia="Times New Roman" w:hAnsi="Times New Roman" w:cs="Times New Roman"/>
          <w:sz w:val="28"/>
          <w:szCs w:val="28"/>
          <w:lang w:eastAsia="ru-RU"/>
        </w:rPr>
        <w:t>4)приглашение</w:t>
      </w:r>
      <w:proofErr w:type="gramEnd"/>
      <w:r w:rsidRPr="003953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представителей соответствующих учреждений и организаций для обсуждения вопросов на заседании совета;</w:t>
      </w:r>
    </w:p>
    <w:p w:rsidR="00373F60" w:rsidRPr="003953C2" w:rsidRDefault="00373F60" w:rsidP="00F777B8">
      <w:pPr>
        <w:widowControl w:val="0"/>
        <w:shd w:val="clear" w:color="auto" w:fill="FFFFFF"/>
        <w:tabs>
          <w:tab w:val="left" w:pos="1632"/>
        </w:tabs>
        <w:autoSpaceDE w:val="0"/>
        <w:autoSpaceDN w:val="0"/>
        <w:adjustRightInd w:val="0"/>
        <w:spacing w:before="5" w:after="0" w:line="278" w:lineRule="exact"/>
        <w:ind w:right="499" w:firstLine="567"/>
        <w:jc w:val="both"/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</w:pPr>
      <w:r w:rsidRPr="003953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5) соде</w:t>
      </w:r>
      <w:r w:rsidR="00F777B8">
        <w:rPr>
          <w:rFonts w:ascii="Times New Roman" w:eastAsia="Times New Roman" w:hAnsi="Times New Roman" w:cs="Times New Roman"/>
          <w:sz w:val="28"/>
          <w:szCs w:val="28"/>
          <w:lang w:eastAsia="ru-RU"/>
        </w:rPr>
        <w:t>йствие в исполнении мероприятий;</w:t>
      </w:r>
    </w:p>
    <w:p w:rsidR="00373F60" w:rsidRPr="003953C2" w:rsidRDefault="00F777B8" w:rsidP="00F777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73F60" w:rsidRPr="003953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6) </w:t>
      </w:r>
      <w:r w:rsidR="00373F60" w:rsidRPr="003953C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иные функции в соответствии с законодательством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.</w:t>
      </w:r>
    </w:p>
    <w:p w:rsidR="00373F60" w:rsidRPr="003953C2" w:rsidRDefault="00373F60" w:rsidP="00F777B8">
      <w:pPr>
        <w:shd w:val="clear" w:color="auto" w:fill="FFFFFF"/>
        <w:tabs>
          <w:tab w:val="left" w:pos="160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53C2">
        <w:rPr>
          <w:rFonts w:ascii="Times New Roman" w:eastAsia="Times New Roman" w:hAnsi="Times New Roman" w:cs="Times New Roman"/>
          <w:color w:val="000000"/>
          <w:spacing w:val="-17"/>
          <w:sz w:val="28"/>
          <w:szCs w:val="28"/>
          <w:lang w:eastAsia="ru-RU"/>
        </w:rPr>
        <w:t xml:space="preserve">               5. </w:t>
      </w:r>
      <w:r w:rsidR="00F777B8">
        <w:rPr>
          <w:rFonts w:ascii="Times New Roman" w:eastAsia="Times New Roman" w:hAnsi="Times New Roman" w:cs="Times New Roman"/>
          <w:color w:val="000000"/>
          <w:spacing w:val="-17"/>
          <w:sz w:val="28"/>
          <w:szCs w:val="28"/>
          <w:lang w:eastAsia="ru-RU"/>
        </w:rPr>
        <w:t xml:space="preserve"> </w:t>
      </w:r>
      <w:r w:rsidRPr="003953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Комиссия имеет право:</w:t>
      </w:r>
    </w:p>
    <w:p w:rsidR="00373F60" w:rsidRPr="003953C2" w:rsidRDefault="00373F60" w:rsidP="00F777B8">
      <w:pPr>
        <w:widowControl w:val="0"/>
        <w:numPr>
          <w:ilvl w:val="0"/>
          <w:numId w:val="6"/>
        </w:numPr>
        <w:shd w:val="clear" w:color="auto" w:fill="FFFFFF"/>
        <w:tabs>
          <w:tab w:val="left" w:pos="1766"/>
        </w:tabs>
        <w:autoSpaceDE w:val="0"/>
        <w:autoSpaceDN w:val="0"/>
        <w:adjustRightInd w:val="0"/>
        <w:spacing w:before="5" w:after="0" w:line="283" w:lineRule="exact"/>
        <w:ind w:right="54" w:firstLine="567"/>
        <w:jc w:val="both"/>
        <w:rPr>
          <w:rFonts w:ascii="Times New Roman" w:eastAsia="Times New Roman" w:hAnsi="Times New Roman" w:cs="Times New Roman"/>
          <w:color w:val="000000"/>
          <w:spacing w:val="-19"/>
          <w:sz w:val="28"/>
          <w:szCs w:val="28"/>
          <w:lang w:eastAsia="ru-RU"/>
        </w:rPr>
      </w:pPr>
      <w:r w:rsidRPr="003953C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запрашивать   и   получать в </w:t>
      </w:r>
      <w:proofErr w:type="gramStart"/>
      <w:r w:rsidRPr="003953C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установленном  порядке</w:t>
      </w:r>
      <w:proofErr w:type="gramEnd"/>
      <w:r w:rsidRPr="003953C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 </w:t>
      </w:r>
      <w:r w:rsidRPr="003953C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необходимые материалы и информацию по </w:t>
      </w:r>
      <w:r w:rsidRPr="003953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вопросам своей деятельности;</w:t>
      </w:r>
    </w:p>
    <w:p w:rsidR="00373F60" w:rsidRPr="003953C2" w:rsidRDefault="00373F60" w:rsidP="00F777B8">
      <w:pPr>
        <w:shd w:val="clear" w:color="auto" w:fill="FFFFFF"/>
        <w:tabs>
          <w:tab w:val="left" w:pos="1896"/>
        </w:tabs>
        <w:spacing w:after="0" w:line="302" w:lineRule="exact"/>
        <w:ind w:right="54" w:firstLine="567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r w:rsidRPr="003953C2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  <w:lang w:eastAsia="ru-RU"/>
        </w:rPr>
        <w:t xml:space="preserve">2) </w:t>
      </w:r>
      <w:r w:rsidRPr="003953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организовывать и проводить в установленном порядке</w:t>
      </w:r>
      <w:r w:rsidRPr="003953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координационные совещания и рабочие встречи по вопросам</w:t>
      </w:r>
      <w:r w:rsidRPr="003953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953C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противодействия коррупции; </w:t>
      </w:r>
    </w:p>
    <w:p w:rsidR="00373F60" w:rsidRPr="003953C2" w:rsidRDefault="00373F60" w:rsidP="00F777B8">
      <w:pPr>
        <w:shd w:val="clear" w:color="auto" w:fill="FFFFFF"/>
        <w:tabs>
          <w:tab w:val="left" w:pos="1896"/>
        </w:tabs>
        <w:spacing w:after="0" w:line="302" w:lineRule="exact"/>
        <w:ind w:right="5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53C2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  <w:lang w:eastAsia="ru-RU"/>
        </w:rPr>
        <w:lastRenderedPageBreak/>
        <w:t>3)</w:t>
      </w:r>
      <w:r w:rsidRPr="003953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при необходимости </w:t>
      </w:r>
      <w:r w:rsidRPr="003953C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привлекать   </w:t>
      </w:r>
      <w:proofErr w:type="gramStart"/>
      <w:r w:rsidRPr="003953C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  установленном</w:t>
      </w:r>
      <w:proofErr w:type="gramEnd"/>
      <w:r w:rsidRPr="003953C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  порядке   к работе  Комиссии для осуществления информационно-аналитических и экспертных работ </w:t>
      </w:r>
      <w:r w:rsidRPr="003953C2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специалистов соответствующих организаций,  в  том  числе  на договорной </w:t>
      </w:r>
      <w:r w:rsidRPr="003953C2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основе;</w:t>
      </w:r>
    </w:p>
    <w:p w:rsidR="00373F60" w:rsidRPr="003953C2" w:rsidRDefault="00373F60" w:rsidP="00F777B8">
      <w:pPr>
        <w:shd w:val="clear" w:color="auto" w:fill="FFFFFF"/>
        <w:tabs>
          <w:tab w:val="left" w:pos="168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  <w:lang w:eastAsia="ru-RU"/>
        </w:rPr>
      </w:pPr>
      <w:r w:rsidRPr="003953C2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  <w:lang w:eastAsia="ru-RU"/>
        </w:rPr>
        <w:t>4)</w:t>
      </w:r>
      <w:r w:rsidRPr="003953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3953C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осуществлять иные права в пределах своей компетенции.</w:t>
      </w:r>
    </w:p>
    <w:p w:rsidR="00373F60" w:rsidRPr="003953C2" w:rsidRDefault="00373F60" w:rsidP="00F777B8">
      <w:pPr>
        <w:shd w:val="clear" w:color="auto" w:fill="FFFFFF"/>
        <w:tabs>
          <w:tab w:val="left" w:pos="1642"/>
          <w:tab w:val="left" w:pos="9781"/>
        </w:tabs>
        <w:spacing w:before="5" w:after="0" w:line="293" w:lineRule="exact"/>
        <w:ind w:right="5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53C2"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  <w:lang w:eastAsia="ru-RU"/>
        </w:rPr>
        <w:t>6.</w:t>
      </w:r>
      <w:r w:rsidRPr="003953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953C2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 xml:space="preserve">Состав Совета и положение о ее деятельности утверждаются </w:t>
      </w:r>
      <w:r w:rsidRPr="003953C2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Главой </w:t>
      </w:r>
      <w:r w:rsidR="00C069E7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Большемечетновского</w:t>
      </w:r>
      <w:r w:rsidRPr="003953C2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сельского поселения.</w:t>
      </w:r>
    </w:p>
    <w:p w:rsidR="00373F60" w:rsidRPr="003953C2" w:rsidRDefault="00373F60" w:rsidP="00F777B8">
      <w:pPr>
        <w:shd w:val="clear" w:color="auto" w:fill="FFFFFF"/>
        <w:tabs>
          <w:tab w:val="left" w:pos="1642"/>
        </w:tabs>
        <w:spacing w:after="0" w:line="293" w:lineRule="exact"/>
        <w:ind w:right="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53C2"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  <w:lang w:eastAsia="ru-RU"/>
        </w:rPr>
        <w:t xml:space="preserve">      7.</w:t>
      </w:r>
      <w:r w:rsidRPr="003953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953C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При   Совете   могут   создаваться временные или  постоянные </w:t>
      </w:r>
      <w:r w:rsidRPr="003953C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рабочие (экспертные) группы для решения задач, входящих в компетенцию </w:t>
      </w:r>
      <w:r w:rsidRPr="003953C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Совета. Состав рабочих (экспертных) групп утверждается Главой </w:t>
      </w:r>
      <w:r w:rsidR="00C069E7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Большемечетновского</w:t>
      </w:r>
      <w:r w:rsidRPr="003953C2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сельского поселения.</w:t>
      </w:r>
      <w:r w:rsidRPr="003953C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В состав рабочих (экспертных) </w:t>
      </w:r>
      <w:proofErr w:type="gramStart"/>
      <w:r w:rsidRPr="003953C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групп  могут</w:t>
      </w:r>
      <w:proofErr w:type="gramEnd"/>
      <w:r w:rsidRPr="003953C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входить </w:t>
      </w:r>
      <w:r w:rsidRPr="003953C2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представители органов </w:t>
      </w:r>
      <w:r w:rsidRPr="003953C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местного самоуправления, коммерческих, </w:t>
      </w:r>
      <w:r w:rsidRPr="003953C2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>общественных и других</w:t>
      </w:r>
      <w:r w:rsidRPr="003953C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 w:rsidRPr="003953C2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организаций.</w:t>
      </w:r>
    </w:p>
    <w:p w:rsidR="00820230" w:rsidRDefault="00373F60" w:rsidP="00820230">
      <w:pPr>
        <w:keepNext/>
        <w:spacing w:after="6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ru-RU"/>
        </w:rPr>
      </w:pPr>
      <w:r w:rsidRPr="003953C2">
        <w:rPr>
          <w:rFonts w:ascii="Times New Roman" w:eastAsia="Times New Roman" w:hAnsi="Times New Roman" w:cs="Times New Roman"/>
          <w:bCs/>
          <w:color w:val="000000"/>
          <w:spacing w:val="-14"/>
          <w:kern w:val="32"/>
          <w:sz w:val="28"/>
          <w:szCs w:val="28"/>
          <w:lang w:eastAsia="ru-RU"/>
        </w:rPr>
        <w:t xml:space="preserve">                8. </w:t>
      </w:r>
      <w:r w:rsidRPr="003953C2">
        <w:rPr>
          <w:rFonts w:ascii="Times New Roman" w:eastAsia="Times New Roman" w:hAnsi="Times New Roman" w:cs="Times New Roman"/>
          <w:bCs/>
          <w:color w:val="000000"/>
          <w:spacing w:val="3"/>
          <w:kern w:val="32"/>
          <w:sz w:val="28"/>
          <w:szCs w:val="28"/>
          <w:lang w:eastAsia="ru-RU"/>
        </w:rPr>
        <w:t xml:space="preserve">Основной формой работы Совета являются заседания, которые         </w:t>
      </w:r>
      <w:r w:rsidRPr="003953C2">
        <w:rPr>
          <w:rFonts w:ascii="Times New Roman" w:eastAsia="Times New Roman" w:hAnsi="Times New Roman" w:cs="Times New Roman"/>
          <w:bCs/>
          <w:color w:val="000000"/>
          <w:spacing w:val="-5"/>
          <w:kern w:val="32"/>
          <w:sz w:val="28"/>
          <w:szCs w:val="28"/>
          <w:lang w:eastAsia="ru-RU"/>
        </w:rPr>
        <w:t xml:space="preserve">проводятся по мере </w:t>
      </w:r>
      <w:r w:rsidRPr="003953C2">
        <w:rPr>
          <w:rFonts w:ascii="Times New Roman" w:eastAsia="Times New Roman" w:hAnsi="Times New Roman" w:cs="Times New Roman"/>
          <w:bCs/>
          <w:color w:val="000000"/>
          <w:spacing w:val="-1"/>
          <w:kern w:val="32"/>
          <w:sz w:val="28"/>
          <w:szCs w:val="28"/>
          <w:lang w:eastAsia="ru-RU"/>
        </w:rPr>
        <w:t xml:space="preserve">необходимости. </w:t>
      </w:r>
      <w:r w:rsidRPr="003953C2">
        <w:rPr>
          <w:rFonts w:ascii="Times New Roman" w:eastAsia="Times New Roman" w:hAnsi="Times New Roman" w:cs="Times New Roman"/>
          <w:bCs/>
          <w:color w:val="000000"/>
          <w:spacing w:val="11"/>
          <w:w w:val="106"/>
          <w:kern w:val="32"/>
          <w:sz w:val="28"/>
          <w:szCs w:val="28"/>
          <w:lang w:eastAsia="ru-RU"/>
        </w:rPr>
        <w:t>Заседание Совета ведет         председатель Совета</w:t>
      </w:r>
      <w:r w:rsidRPr="003953C2">
        <w:rPr>
          <w:rFonts w:ascii="Times New Roman" w:eastAsia="Times New Roman" w:hAnsi="Times New Roman" w:cs="Times New Roman"/>
          <w:bCs/>
          <w:color w:val="000000"/>
          <w:spacing w:val="2"/>
          <w:w w:val="106"/>
          <w:kern w:val="32"/>
          <w:sz w:val="28"/>
          <w:szCs w:val="28"/>
          <w:lang w:eastAsia="ru-RU"/>
        </w:rPr>
        <w:t>.</w:t>
      </w:r>
      <w:r w:rsidRPr="003953C2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 Председатель Совета формирует повестку дня          для заседаний, определяет направление деятельности, планирует работу.</w:t>
      </w:r>
      <w:r w:rsidR="00F777B8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 </w:t>
      </w:r>
      <w:r w:rsidRPr="003953C2">
        <w:rPr>
          <w:rFonts w:ascii="Times New Roman" w:eastAsia="Times New Roman" w:hAnsi="Times New Roman" w:cs="Times New Roman"/>
          <w:color w:val="000000"/>
          <w:spacing w:val="17"/>
          <w:w w:val="106"/>
          <w:sz w:val="28"/>
          <w:szCs w:val="28"/>
          <w:lang w:eastAsia="ru-RU"/>
        </w:rPr>
        <w:t xml:space="preserve">       Заседание Совета считается правомочным, если на нем         </w:t>
      </w:r>
      <w:r w:rsidRPr="003953C2">
        <w:rPr>
          <w:rFonts w:ascii="Times New Roman" w:eastAsia="Times New Roman" w:hAnsi="Times New Roman" w:cs="Times New Roman"/>
          <w:color w:val="000000"/>
          <w:spacing w:val="1"/>
          <w:w w:val="106"/>
          <w:sz w:val="28"/>
          <w:szCs w:val="28"/>
          <w:lang w:eastAsia="ru-RU"/>
        </w:rPr>
        <w:t>присутствует более половины ее членов.</w:t>
      </w:r>
      <w:r w:rsidR="00F777B8">
        <w:rPr>
          <w:rFonts w:ascii="Times New Roman" w:eastAsia="Times New Roman" w:hAnsi="Times New Roman" w:cs="Times New Roman"/>
          <w:color w:val="000000"/>
          <w:spacing w:val="1"/>
          <w:w w:val="106"/>
          <w:sz w:val="28"/>
          <w:szCs w:val="28"/>
          <w:lang w:eastAsia="ru-RU"/>
        </w:rPr>
        <w:t xml:space="preserve"> </w:t>
      </w:r>
      <w:r w:rsidRPr="003953C2">
        <w:rPr>
          <w:rFonts w:ascii="Times New Roman" w:eastAsia="Times New Roman" w:hAnsi="Times New Roman" w:cs="Times New Roman"/>
          <w:color w:val="000000"/>
          <w:spacing w:val="7"/>
          <w:w w:val="106"/>
          <w:sz w:val="28"/>
          <w:szCs w:val="28"/>
          <w:lang w:eastAsia="ru-RU"/>
        </w:rPr>
        <w:t xml:space="preserve">        Члены Совета участвуют в её </w:t>
      </w:r>
      <w:r w:rsidR="00F777B8">
        <w:rPr>
          <w:rFonts w:ascii="Times New Roman" w:eastAsia="Times New Roman" w:hAnsi="Times New Roman" w:cs="Times New Roman"/>
          <w:color w:val="000000"/>
          <w:spacing w:val="7"/>
          <w:w w:val="106"/>
          <w:sz w:val="28"/>
          <w:szCs w:val="28"/>
          <w:lang w:eastAsia="ru-RU"/>
        </w:rPr>
        <w:t xml:space="preserve">заседаниях без права замены.  </w:t>
      </w:r>
      <w:r w:rsidRPr="003953C2">
        <w:rPr>
          <w:rFonts w:ascii="Times New Roman" w:eastAsia="Times New Roman" w:hAnsi="Times New Roman" w:cs="Times New Roman"/>
          <w:color w:val="000000"/>
          <w:spacing w:val="7"/>
          <w:w w:val="106"/>
          <w:sz w:val="28"/>
          <w:szCs w:val="28"/>
          <w:lang w:eastAsia="ru-RU"/>
        </w:rPr>
        <w:t xml:space="preserve">В </w:t>
      </w:r>
      <w:r w:rsidRPr="003953C2">
        <w:rPr>
          <w:rFonts w:ascii="Times New Roman" w:eastAsia="Times New Roman" w:hAnsi="Times New Roman" w:cs="Times New Roman"/>
          <w:color w:val="000000"/>
          <w:spacing w:val="1"/>
          <w:w w:val="106"/>
          <w:sz w:val="28"/>
          <w:szCs w:val="28"/>
          <w:lang w:eastAsia="ru-RU"/>
        </w:rPr>
        <w:t xml:space="preserve">случае отсутствия члена Комиссии на заседании он имеет          право представить </w:t>
      </w:r>
      <w:r w:rsidRPr="003953C2"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ru-RU"/>
        </w:rPr>
        <w:t>свое мнение по рассматриваемым вопросам в          письменной форме.</w:t>
      </w:r>
    </w:p>
    <w:p w:rsidR="00373F60" w:rsidRPr="003953C2" w:rsidRDefault="00373F60" w:rsidP="00820230">
      <w:pPr>
        <w:keepNext/>
        <w:spacing w:after="6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53C2">
        <w:rPr>
          <w:rFonts w:ascii="Times New Roman" w:eastAsia="Times New Roman" w:hAnsi="Times New Roman" w:cs="Times New Roman"/>
          <w:color w:val="000000"/>
          <w:spacing w:val="-1"/>
          <w:w w:val="106"/>
          <w:sz w:val="28"/>
          <w:szCs w:val="28"/>
          <w:lang w:eastAsia="ru-RU"/>
        </w:rPr>
        <w:t xml:space="preserve">           9. Решения Совета пр</w:t>
      </w:r>
      <w:r w:rsidR="00820230">
        <w:rPr>
          <w:rFonts w:ascii="Times New Roman" w:eastAsia="Times New Roman" w:hAnsi="Times New Roman" w:cs="Times New Roman"/>
          <w:color w:val="000000"/>
          <w:spacing w:val="-1"/>
          <w:w w:val="106"/>
          <w:sz w:val="28"/>
          <w:szCs w:val="28"/>
          <w:lang w:eastAsia="ru-RU"/>
        </w:rPr>
        <w:t xml:space="preserve">инимаются простым большинством </w:t>
      </w:r>
      <w:r w:rsidRPr="003953C2">
        <w:rPr>
          <w:rFonts w:ascii="Times New Roman" w:eastAsia="Times New Roman" w:hAnsi="Times New Roman" w:cs="Times New Roman"/>
          <w:color w:val="000000"/>
          <w:spacing w:val="-1"/>
          <w:w w:val="106"/>
          <w:sz w:val="28"/>
          <w:szCs w:val="28"/>
          <w:lang w:eastAsia="ru-RU"/>
        </w:rPr>
        <w:t xml:space="preserve">голосов от </w:t>
      </w:r>
      <w:r w:rsidRPr="003953C2"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ru-RU"/>
        </w:rPr>
        <w:t xml:space="preserve">числа присутствующих на заседании и </w:t>
      </w:r>
      <w:proofErr w:type="gramStart"/>
      <w:r w:rsidRPr="003953C2"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ru-RU"/>
        </w:rPr>
        <w:t>оформляются  протоколами</w:t>
      </w:r>
      <w:proofErr w:type="gramEnd"/>
      <w:r w:rsidRPr="003953C2"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ru-RU"/>
        </w:rPr>
        <w:t xml:space="preserve">, которые подписывает </w:t>
      </w:r>
      <w:r w:rsidR="00820230">
        <w:rPr>
          <w:rFonts w:ascii="Times New Roman" w:eastAsia="Times New Roman" w:hAnsi="Times New Roman" w:cs="Times New Roman"/>
          <w:color w:val="000000"/>
          <w:spacing w:val="-3"/>
          <w:w w:val="106"/>
          <w:sz w:val="28"/>
          <w:szCs w:val="28"/>
          <w:lang w:eastAsia="ru-RU"/>
        </w:rPr>
        <w:t xml:space="preserve">председательствующий на </w:t>
      </w:r>
      <w:r w:rsidRPr="003953C2">
        <w:rPr>
          <w:rFonts w:ascii="Times New Roman" w:eastAsia="Times New Roman" w:hAnsi="Times New Roman" w:cs="Times New Roman"/>
          <w:color w:val="000000"/>
          <w:spacing w:val="-3"/>
          <w:w w:val="106"/>
          <w:sz w:val="28"/>
          <w:szCs w:val="28"/>
          <w:lang w:eastAsia="ru-RU"/>
        </w:rPr>
        <w:t xml:space="preserve">заседании Совета и секретарь </w:t>
      </w:r>
      <w:r w:rsidRPr="003953C2">
        <w:rPr>
          <w:rFonts w:ascii="Times New Roman" w:eastAsia="Times New Roman" w:hAnsi="Times New Roman" w:cs="Times New Roman"/>
          <w:color w:val="000000"/>
          <w:spacing w:val="-2"/>
          <w:w w:val="106"/>
          <w:sz w:val="28"/>
          <w:szCs w:val="28"/>
          <w:lang w:eastAsia="ru-RU"/>
        </w:rPr>
        <w:t>Совета.</w:t>
      </w:r>
      <w:r w:rsidR="00820230">
        <w:rPr>
          <w:rFonts w:ascii="Times New Roman" w:eastAsia="Times New Roman" w:hAnsi="Times New Roman" w:cs="Times New Roman"/>
          <w:color w:val="000000"/>
          <w:spacing w:val="-2"/>
          <w:w w:val="106"/>
          <w:sz w:val="28"/>
          <w:szCs w:val="28"/>
          <w:lang w:eastAsia="ru-RU"/>
        </w:rPr>
        <w:t xml:space="preserve"> </w:t>
      </w:r>
      <w:r w:rsidR="00820230">
        <w:rPr>
          <w:rFonts w:ascii="Times New Roman" w:eastAsia="Times New Roman" w:hAnsi="Times New Roman" w:cs="Times New Roman"/>
          <w:color w:val="000000"/>
          <w:spacing w:val="9"/>
          <w:w w:val="106"/>
          <w:sz w:val="28"/>
          <w:szCs w:val="28"/>
          <w:lang w:eastAsia="ru-RU"/>
        </w:rPr>
        <w:t xml:space="preserve">   </w:t>
      </w:r>
      <w:r w:rsidRPr="003953C2">
        <w:rPr>
          <w:rFonts w:ascii="Times New Roman" w:eastAsia="Times New Roman" w:hAnsi="Times New Roman" w:cs="Times New Roman"/>
          <w:color w:val="000000"/>
          <w:spacing w:val="9"/>
          <w:w w:val="106"/>
          <w:sz w:val="28"/>
          <w:szCs w:val="28"/>
          <w:lang w:eastAsia="ru-RU"/>
        </w:rPr>
        <w:t>При равенстве голосо</w:t>
      </w:r>
      <w:r w:rsidR="00820230">
        <w:rPr>
          <w:rFonts w:ascii="Times New Roman" w:eastAsia="Times New Roman" w:hAnsi="Times New Roman" w:cs="Times New Roman"/>
          <w:color w:val="000000"/>
          <w:spacing w:val="9"/>
          <w:w w:val="106"/>
          <w:sz w:val="28"/>
          <w:szCs w:val="28"/>
          <w:lang w:eastAsia="ru-RU"/>
        </w:rPr>
        <w:t xml:space="preserve">в, голос председательствующего </w:t>
      </w:r>
      <w:r w:rsidRPr="003953C2">
        <w:rPr>
          <w:rFonts w:ascii="Times New Roman" w:eastAsia="Times New Roman" w:hAnsi="Times New Roman" w:cs="Times New Roman"/>
          <w:color w:val="000000"/>
          <w:spacing w:val="9"/>
          <w:w w:val="106"/>
          <w:sz w:val="28"/>
          <w:szCs w:val="28"/>
          <w:lang w:eastAsia="ru-RU"/>
        </w:rPr>
        <w:t xml:space="preserve">является </w:t>
      </w:r>
      <w:r w:rsidRPr="003953C2">
        <w:rPr>
          <w:rFonts w:ascii="Times New Roman" w:eastAsia="Times New Roman" w:hAnsi="Times New Roman" w:cs="Times New Roman"/>
          <w:color w:val="000000"/>
          <w:spacing w:val="-1"/>
          <w:w w:val="106"/>
          <w:sz w:val="28"/>
          <w:szCs w:val="28"/>
          <w:lang w:eastAsia="ru-RU"/>
        </w:rPr>
        <w:t>решающим.</w:t>
      </w:r>
      <w:r w:rsidR="00820230">
        <w:rPr>
          <w:rFonts w:ascii="Times New Roman" w:eastAsia="Times New Roman" w:hAnsi="Times New Roman" w:cs="Times New Roman"/>
          <w:color w:val="000000"/>
          <w:spacing w:val="-1"/>
          <w:w w:val="106"/>
          <w:sz w:val="28"/>
          <w:szCs w:val="28"/>
          <w:lang w:eastAsia="ru-RU"/>
        </w:rPr>
        <w:t xml:space="preserve"> </w:t>
      </w:r>
      <w:r w:rsidRPr="003953C2">
        <w:rPr>
          <w:rFonts w:ascii="Times New Roman" w:eastAsia="Times New Roman" w:hAnsi="Times New Roman" w:cs="Times New Roman"/>
          <w:color w:val="000000"/>
          <w:spacing w:val="1"/>
          <w:w w:val="106"/>
          <w:sz w:val="28"/>
          <w:szCs w:val="28"/>
          <w:lang w:eastAsia="ru-RU"/>
        </w:rPr>
        <w:t xml:space="preserve"> Секретарь Совета осуществляет текущую организационную          работу, </w:t>
      </w:r>
      <w:r w:rsidRPr="003953C2">
        <w:rPr>
          <w:rFonts w:ascii="Times New Roman" w:eastAsia="Times New Roman" w:hAnsi="Times New Roman" w:cs="Times New Roman"/>
          <w:color w:val="000000"/>
          <w:spacing w:val="4"/>
          <w:w w:val="106"/>
          <w:sz w:val="28"/>
          <w:szCs w:val="28"/>
          <w:lang w:eastAsia="ru-RU"/>
        </w:rPr>
        <w:t>ведет докумен</w:t>
      </w:r>
      <w:r w:rsidR="00820230">
        <w:rPr>
          <w:rFonts w:ascii="Times New Roman" w:eastAsia="Times New Roman" w:hAnsi="Times New Roman" w:cs="Times New Roman"/>
          <w:color w:val="000000"/>
          <w:spacing w:val="4"/>
          <w:w w:val="106"/>
          <w:sz w:val="28"/>
          <w:szCs w:val="28"/>
          <w:lang w:eastAsia="ru-RU"/>
        </w:rPr>
        <w:t>тацию, извещает членов Совета и</w:t>
      </w:r>
      <w:r w:rsidRPr="003953C2">
        <w:rPr>
          <w:rFonts w:ascii="Times New Roman" w:eastAsia="Times New Roman" w:hAnsi="Times New Roman" w:cs="Times New Roman"/>
          <w:color w:val="000000"/>
          <w:spacing w:val="4"/>
          <w:w w:val="106"/>
          <w:sz w:val="28"/>
          <w:szCs w:val="28"/>
          <w:lang w:eastAsia="ru-RU"/>
        </w:rPr>
        <w:t xml:space="preserve"> приглашённых на ее </w:t>
      </w:r>
      <w:r w:rsidRPr="003953C2">
        <w:rPr>
          <w:rFonts w:ascii="Times New Roman" w:eastAsia="Times New Roman" w:hAnsi="Times New Roman" w:cs="Times New Roman"/>
          <w:color w:val="000000"/>
          <w:spacing w:val="1"/>
          <w:w w:val="106"/>
          <w:sz w:val="28"/>
          <w:szCs w:val="28"/>
          <w:lang w:eastAsia="ru-RU"/>
        </w:rPr>
        <w:t>заседани</w:t>
      </w:r>
      <w:r w:rsidR="00820230">
        <w:rPr>
          <w:rFonts w:ascii="Times New Roman" w:eastAsia="Times New Roman" w:hAnsi="Times New Roman" w:cs="Times New Roman"/>
          <w:color w:val="000000"/>
          <w:spacing w:val="1"/>
          <w:w w:val="106"/>
          <w:sz w:val="28"/>
          <w:szCs w:val="28"/>
          <w:lang w:eastAsia="ru-RU"/>
        </w:rPr>
        <w:t xml:space="preserve">я лиц о повестке дня, рассылает </w:t>
      </w:r>
      <w:r w:rsidRPr="003953C2">
        <w:rPr>
          <w:rFonts w:ascii="Times New Roman" w:eastAsia="Times New Roman" w:hAnsi="Times New Roman" w:cs="Times New Roman"/>
          <w:color w:val="000000"/>
          <w:spacing w:val="1"/>
          <w:w w:val="106"/>
          <w:sz w:val="28"/>
          <w:szCs w:val="28"/>
          <w:lang w:eastAsia="ru-RU"/>
        </w:rPr>
        <w:t xml:space="preserve">проекты документов, подлежащих </w:t>
      </w:r>
      <w:r w:rsidR="00820230">
        <w:rPr>
          <w:rFonts w:ascii="Times New Roman" w:eastAsia="Times New Roman" w:hAnsi="Times New Roman" w:cs="Times New Roman"/>
          <w:color w:val="000000"/>
          <w:spacing w:val="2"/>
          <w:w w:val="106"/>
          <w:sz w:val="28"/>
          <w:szCs w:val="28"/>
          <w:lang w:eastAsia="ru-RU"/>
        </w:rPr>
        <w:t xml:space="preserve">обсуждению, организует </w:t>
      </w:r>
      <w:r w:rsidRPr="003953C2">
        <w:rPr>
          <w:rFonts w:ascii="Times New Roman" w:eastAsia="Times New Roman" w:hAnsi="Times New Roman" w:cs="Times New Roman"/>
          <w:color w:val="000000"/>
          <w:spacing w:val="2"/>
          <w:w w:val="106"/>
          <w:sz w:val="28"/>
          <w:szCs w:val="28"/>
          <w:lang w:eastAsia="ru-RU"/>
        </w:rPr>
        <w:t>подготовку заседании Совета, осуществляет контроль за   исполнением решений совета.</w:t>
      </w:r>
    </w:p>
    <w:p w:rsidR="00373F60" w:rsidRPr="003953C2" w:rsidRDefault="00373F60" w:rsidP="00820230">
      <w:pPr>
        <w:shd w:val="clear" w:color="auto" w:fill="FFFFFF"/>
        <w:tabs>
          <w:tab w:val="left" w:pos="8789"/>
        </w:tabs>
        <w:spacing w:before="5" w:after="0" w:line="283" w:lineRule="exact"/>
        <w:ind w:right="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53C2">
        <w:rPr>
          <w:rFonts w:ascii="Times New Roman" w:eastAsia="Times New Roman" w:hAnsi="Times New Roman" w:cs="Times New Roman"/>
          <w:color w:val="000000"/>
          <w:spacing w:val="-2"/>
          <w:w w:val="106"/>
          <w:sz w:val="28"/>
          <w:szCs w:val="28"/>
          <w:lang w:eastAsia="ru-RU"/>
        </w:rPr>
        <w:t xml:space="preserve">          10.</w:t>
      </w:r>
      <w:r w:rsidR="00820230">
        <w:rPr>
          <w:rFonts w:ascii="Times New Roman" w:eastAsia="Times New Roman" w:hAnsi="Times New Roman" w:cs="Times New Roman"/>
          <w:color w:val="000000"/>
          <w:spacing w:val="-2"/>
          <w:w w:val="106"/>
          <w:sz w:val="28"/>
          <w:szCs w:val="28"/>
          <w:lang w:eastAsia="ru-RU"/>
        </w:rPr>
        <w:t xml:space="preserve"> </w:t>
      </w:r>
      <w:r w:rsidRPr="003953C2">
        <w:rPr>
          <w:rFonts w:ascii="Times New Roman" w:eastAsia="Times New Roman" w:hAnsi="Times New Roman" w:cs="Times New Roman"/>
          <w:color w:val="000000"/>
          <w:spacing w:val="-2"/>
          <w:w w:val="106"/>
          <w:sz w:val="28"/>
          <w:szCs w:val="28"/>
          <w:lang w:eastAsia="ru-RU"/>
        </w:rPr>
        <w:t xml:space="preserve">Организационно-техническое обеспечение деятельности </w:t>
      </w:r>
      <w:r w:rsidR="00820230">
        <w:rPr>
          <w:rFonts w:ascii="Times New Roman" w:eastAsia="Times New Roman" w:hAnsi="Times New Roman" w:cs="Times New Roman"/>
          <w:color w:val="000000"/>
          <w:spacing w:val="-2"/>
          <w:w w:val="106"/>
          <w:sz w:val="28"/>
          <w:szCs w:val="28"/>
          <w:lang w:eastAsia="ru-RU"/>
        </w:rPr>
        <w:t xml:space="preserve">Совета </w:t>
      </w:r>
      <w:r w:rsidRPr="003953C2">
        <w:rPr>
          <w:rFonts w:ascii="Times New Roman" w:eastAsia="Times New Roman" w:hAnsi="Times New Roman" w:cs="Times New Roman"/>
          <w:color w:val="000000"/>
          <w:spacing w:val="-2"/>
          <w:w w:val="106"/>
          <w:sz w:val="28"/>
          <w:szCs w:val="28"/>
          <w:lang w:eastAsia="ru-RU"/>
        </w:rPr>
        <w:t>о</w:t>
      </w:r>
      <w:r w:rsidRPr="003953C2">
        <w:rPr>
          <w:rFonts w:ascii="Times New Roman" w:eastAsia="Times New Roman" w:hAnsi="Times New Roman" w:cs="Times New Roman"/>
          <w:color w:val="000000"/>
          <w:spacing w:val="2"/>
          <w:w w:val="106"/>
          <w:sz w:val="28"/>
          <w:szCs w:val="28"/>
          <w:lang w:eastAsia="ru-RU"/>
        </w:rPr>
        <w:t xml:space="preserve">существляет администрация </w:t>
      </w:r>
      <w:r w:rsidR="00C069E7">
        <w:rPr>
          <w:rFonts w:ascii="Times New Roman" w:eastAsia="Times New Roman" w:hAnsi="Times New Roman" w:cs="Times New Roman"/>
          <w:color w:val="000000"/>
          <w:spacing w:val="2"/>
          <w:w w:val="106"/>
          <w:sz w:val="28"/>
          <w:szCs w:val="28"/>
          <w:lang w:eastAsia="ru-RU"/>
        </w:rPr>
        <w:t>Большемечетновского</w:t>
      </w:r>
      <w:r w:rsidR="00820230">
        <w:rPr>
          <w:rFonts w:ascii="Times New Roman" w:eastAsia="Times New Roman" w:hAnsi="Times New Roman" w:cs="Times New Roman"/>
          <w:color w:val="000000"/>
          <w:spacing w:val="2"/>
          <w:w w:val="106"/>
          <w:sz w:val="28"/>
          <w:szCs w:val="28"/>
          <w:lang w:eastAsia="ru-RU"/>
        </w:rPr>
        <w:t xml:space="preserve"> </w:t>
      </w:r>
      <w:r w:rsidRPr="003953C2">
        <w:rPr>
          <w:rFonts w:ascii="Times New Roman" w:eastAsia="Times New Roman" w:hAnsi="Times New Roman" w:cs="Times New Roman"/>
          <w:color w:val="000000"/>
          <w:spacing w:val="2"/>
          <w:w w:val="106"/>
          <w:sz w:val="28"/>
          <w:szCs w:val="28"/>
          <w:lang w:eastAsia="ru-RU"/>
        </w:rPr>
        <w:t>сельского селения.</w:t>
      </w:r>
    </w:p>
    <w:p w:rsidR="00373F60" w:rsidRDefault="00373F60" w:rsidP="00820230">
      <w:pPr>
        <w:tabs>
          <w:tab w:val="left" w:pos="8789"/>
        </w:tabs>
        <w:spacing w:after="0" w:line="240" w:lineRule="auto"/>
        <w:ind w:right="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0230" w:rsidRDefault="00820230" w:rsidP="00820230">
      <w:pPr>
        <w:tabs>
          <w:tab w:val="left" w:pos="8789"/>
        </w:tabs>
        <w:spacing w:after="0" w:line="240" w:lineRule="auto"/>
        <w:ind w:right="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0230" w:rsidRDefault="00820230" w:rsidP="00820230">
      <w:pPr>
        <w:tabs>
          <w:tab w:val="left" w:pos="8789"/>
        </w:tabs>
        <w:spacing w:after="0" w:line="240" w:lineRule="auto"/>
        <w:ind w:right="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0230" w:rsidRPr="00090EB2" w:rsidRDefault="00820230" w:rsidP="008202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0E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Администрации </w:t>
      </w:r>
    </w:p>
    <w:p w:rsidR="00820230" w:rsidRPr="00090EB2" w:rsidRDefault="00820230" w:rsidP="008202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0EB2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Большемечетновского сельского поселения                                     В.И. Волонтырь</w:t>
      </w:r>
    </w:p>
    <w:p w:rsidR="00820230" w:rsidRDefault="00820230" w:rsidP="00820230">
      <w:pPr>
        <w:tabs>
          <w:tab w:val="left" w:pos="8789"/>
        </w:tabs>
        <w:spacing w:after="0" w:line="240" w:lineRule="auto"/>
        <w:ind w:right="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26D4" w:rsidRPr="00373F60" w:rsidRDefault="000926D4" w:rsidP="00820230">
      <w:pPr>
        <w:tabs>
          <w:tab w:val="left" w:pos="8789"/>
        </w:tabs>
        <w:spacing w:after="0" w:line="240" w:lineRule="auto"/>
        <w:ind w:right="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0926D4" w:rsidRPr="00373F60" w:rsidSect="00F777B8">
          <w:pgSz w:w="11909" w:h="16834"/>
          <w:pgMar w:top="426" w:right="852" w:bottom="1440" w:left="1080" w:header="720" w:footer="720" w:gutter="0"/>
          <w:cols w:space="720"/>
        </w:sectPr>
      </w:pPr>
      <w:bookmarkStart w:id="0" w:name="_GoBack"/>
      <w:bookmarkEnd w:id="0"/>
    </w:p>
    <w:p w:rsidR="00373F60" w:rsidRPr="00373F60" w:rsidRDefault="00373F60" w:rsidP="00373F60">
      <w:pPr>
        <w:spacing w:after="0" w:line="240" w:lineRule="auto"/>
        <w:ind w:left="1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A462C" w:rsidRDefault="002A462C"/>
    <w:sectPr w:rsidR="002A46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733B68"/>
    <w:multiLevelType w:val="hybridMultilevel"/>
    <w:tmpl w:val="27EE3F0C"/>
    <w:lvl w:ilvl="0" w:tplc="1CAEB690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1" w15:restartNumberingAfterBreak="0">
    <w:nsid w:val="277C0017"/>
    <w:multiLevelType w:val="singleLevel"/>
    <w:tmpl w:val="2E26EAC8"/>
    <w:lvl w:ilvl="0">
      <w:start w:val="3"/>
      <w:numFmt w:val="decimal"/>
      <w:lvlText w:val="%1)"/>
      <w:legacy w:legacy="1" w:legacySpace="0" w:legacyIndent="28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39F35B46"/>
    <w:multiLevelType w:val="singleLevel"/>
    <w:tmpl w:val="BC30FFEC"/>
    <w:lvl w:ilvl="0">
      <w:start w:val="1"/>
      <w:numFmt w:val="decimal"/>
      <w:lvlText w:val="%1."/>
      <w:legacy w:legacy="1" w:legacySpace="0" w:legacyIndent="25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58707821"/>
    <w:multiLevelType w:val="singleLevel"/>
    <w:tmpl w:val="9D1A6E48"/>
    <w:lvl w:ilvl="0">
      <w:start w:val="1"/>
      <w:numFmt w:val="decimal"/>
      <w:lvlText w:val="%1)"/>
      <w:legacy w:legacy="1" w:legacySpace="0" w:legacyIndent="43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58FB5801"/>
    <w:multiLevelType w:val="singleLevel"/>
    <w:tmpl w:val="C07CFECC"/>
    <w:lvl w:ilvl="0">
      <w:start w:val="1"/>
      <w:numFmt w:val="decimal"/>
      <w:lvlText w:val="%1)"/>
      <w:legacy w:legacy="1" w:legacySpace="0" w:legacyIndent="389"/>
      <w:lvlJc w:val="left"/>
      <w:pPr>
        <w:ind w:left="1200" w:firstLine="0"/>
      </w:pPr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</w:num>
  <w:num w:numId="3">
    <w:abstractNumId w:val="2"/>
    <w:lvlOverride w:ilvl="0">
      <w:lvl w:ilvl="0">
        <w:start w:val="1"/>
        <w:numFmt w:val="decimal"/>
        <w:lvlText w:val="%1."/>
        <w:legacy w:legacy="1" w:legacySpace="0" w:legacyIndent="2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4"/>
    <w:lvlOverride w:ilvl="0">
      <w:startOverride w:val="1"/>
    </w:lvlOverride>
  </w:num>
  <w:num w:numId="5">
    <w:abstractNumId w:val="1"/>
    <w:lvlOverride w:ilvl="0">
      <w:startOverride w:val="3"/>
    </w:lvlOverride>
  </w:num>
  <w:num w:numId="6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F60"/>
    <w:rsid w:val="00090EB2"/>
    <w:rsid w:val="000926D4"/>
    <w:rsid w:val="002A462C"/>
    <w:rsid w:val="00373F60"/>
    <w:rsid w:val="003953C2"/>
    <w:rsid w:val="00820230"/>
    <w:rsid w:val="00C069E7"/>
    <w:rsid w:val="00F77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F12817-B20A-41A6-A610-8E0BE5793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53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53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90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1027</Words>
  <Characters>5859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 АКР</dc:creator>
  <cp:lastModifiedBy>Оператор</cp:lastModifiedBy>
  <cp:revision>8</cp:revision>
  <cp:lastPrinted>2017-01-19T13:04:00Z</cp:lastPrinted>
  <dcterms:created xsi:type="dcterms:W3CDTF">2016-05-05T06:54:00Z</dcterms:created>
  <dcterms:modified xsi:type="dcterms:W3CDTF">2017-01-19T13:04:00Z</dcterms:modified>
</cp:coreProperties>
</file>